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CB" w:rsidRPr="008D5CCB" w:rsidRDefault="008D5CCB" w:rsidP="008D5CC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D5CCB" w:rsidRPr="008D5CCB" w:rsidRDefault="008D5CCB" w:rsidP="008D5C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5CC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B11E3" w:rsidRDefault="009B4D0B" w:rsidP="00BB11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B11E3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BB11E3" w:rsidRDefault="00BB11E3" w:rsidP="00BB11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Ханты-Мансийска</w:t>
      </w:r>
    </w:p>
    <w:p w:rsidR="00BB11E3" w:rsidRPr="008D5CCB" w:rsidRDefault="00BB11E3" w:rsidP="00BB11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 № ______</w:t>
      </w:r>
    </w:p>
    <w:p w:rsidR="008D5CCB" w:rsidRPr="008D5CCB" w:rsidRDefault="000067E6" w:rsidP="008D5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</w:p>
    <w:p w:rsidR="008D5CCB" w:rsidRPr="008D5CCB" w:rsidRDefault="008D5CCB" w:rsidP="008D5C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29"/>
      <w:bookmarkEnd w:id="1"/>
      <w:r w:rsidRPr="008D5CCB">
        <w:rPr>
          <w:rFonts w:ascii="Times New Roman" w:hAnsi="Times New Roman" w:cs="Times New Roman"/>
          <w:sz w:val="24"/>
          <w:szCs w:val="24"/>
        </w:rPr>
        <w:t>СИСТЕМА</w:t>
      </w:r>
    </w:p>
    <w:p w:rsidR="008D5CCB" w:rsidRPr="008D5CCB" w:rsidRDefault="008D5CCB" w:rsidP="008D5C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5CCB">
        <w:rPr>
          <w:rFonts w:ascii="Times New Roman" w:hAnsi="Times New Roman" w:cs="Times New Roman"/>
          <w:sz w:val="24"/>
          <w:szCs w:val="24"/>
        </w:rPr>
        <w:t>ПОКАЗАТЕЛЕЙ, ХАРАКТЕРИЗУЮЩИХ РЕЗУЛЬТАТЫ РЕАЛИЗАЦИИ</w:t>
      </w:r>
    </w:p>
    <w:p w:rsidR="008D5CCB" w:rsidRPr="008D5CCB" w:rsidRDefault="008D5CCB" w:rsidP="008D5C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5CC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D5CCB" w:rsidRPr="008D5CCB" w:rsidRDefault="008D5CCB" w:rsidP="008D5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5CCB" w:rsidRPr="008D5CCB" w:rsidRDefault="008D5CCB" w:rsidP="008D5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CCB">
        <w:rPr>
          <w:rFonts w:ascii="Times New Roman" w:hAnsi="Times New Roman" w:cs="Times New Roman"/>
          <w:sz w:val="24"/>
          <w:szCs w:val="24"/>
        </w:rPr>
        <w:t>Наименование программы и срок ее реализации: «Развитие образования в городе Ханты-Мансийске на 2016 - 2020 годы».</w:t>
      </w:r>
    </w:p>
    <w:p w:rsidR="008D5CCB" w:rsidRPr="008D5CCB" w:rsidRDefault="008D5CCB" w:rsidP="008D5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CCB">
        <w:rPr>
          <w:rFonts w:ascii="Times New Roman" w:hAnsi="Times New Roman" w:cs="Times New Roman"/>
          <w:sz w:val="24"/>
          <w:szCs w:val="24"/>
        </w:rPr>
        <w:t>Координатор программы: Департамент образования Администрации города Ханты-Мансийска.</w:t>
      </w:r>
    </w:p>
    <w:p w:rsidR="008D5CCB" w:rsidRPr="008D5CCB" w:rsidRDefault="008D5CCB" w:rsidP="008D5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098"/>
        <w:gridCol w:w="794"/>
        <w:gridCol w:w="807"/>
        <w:gridCol w:w="213"/>
        <w:gridCol w:w="495"/>
        <w:gridCol w:w="185"/>
        <w:gridCol w:w="524"/>
        <w:gridCol w:w="156"/>
        <w:gridCol w:w="680"/>
        <w:gridCol w:w="680"/>
        <w:gridCol w:w="43"/>
        <w:gridCol w:w="637"/>
        <w:gridCol w:w="214"/>
        <w:gridCol w:w="850"/>
      </w:tblGrid>
      <w:tr w:rsidR="008D5CCB" w:rsidRPr="008D5CCB" w:rsidTr="008D5CCB">
        <w:tc>
          <w:tcPr>
            <w:tcW w:w="696" w:type="dxa"/>
            <w:vMerge w:val="restart"/>
          </w:tcPr>
          <w:p w:rsidR="008D5CCB" w:rsidRPr="008D5CCB" w:rsidRDefault="000B2259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5CCB" w:rsidRPr="008D5CC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98" w:type="dxa"/>
            <w:vMerge w:val="restart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794" w:type="dxa"/>
            <w:vMerge w:val="restart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20" w:type="dxa"/>
            <w:gridSpan w:val="2"/>
            <w:vMerge w:val="restart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400" w:type="dxa"/>
            <w:gridSpan w:val="8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064" w:type="dxa"/>
            <w:gridSpan w:val="2"/>
            <w:vMerge w:val="restart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8D5CCB" w:rsidRPr="008D5CCB" w:rsidTr="008D5CCB">
        <w:tc>
          <w:tcPr>
            <w:tcW w:w="696" w:type="dxa"/>
            <w:vMerge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80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80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680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680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64" w:type="dxa"/>
            <w:gridSpan w:val="2"/>
            <w:vMerge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CB" w:rsidRPr="008D5CCB" w:rsidTr="008D5CCB">
        <w:tc>
          <w:tcPr>
            <w:tcW w:w="696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5CCB" w:rsidRPr="008D5CCB" w:rsidTr="008D5CCB">
        <w:tc>
          <w:tcPr>
            <w:tcW w:w="9072" w:type="dxa"/>
            <w:gridSpan w:val="15"/>
          </w:tcPr>
          <w:p w:rsidR="008D5CCB" w:rsidRPr="008D5CCB" w:rsidRDefault="000067E6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6" w:history="1">
              <w:r w:rsidR="008D5CCB" w:rsidRPr="008D5C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 I</w:t>
              </w:r>
            </w:hyperlink>
            <w:r w:rsidR="008D5C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D5CCB" w:rsidRPr="008D5CCB">
              <w:rPr>
                <w:rFonts w:ascii="Times New Roman" w:hAnsi="Times New Roman" w:cs="Times New Roman"/>
                <w:sz w:val="24"/>
                <w:szCs w:val="24"/>
              </w:rPr>
              <w:t>Общее образова</w:t>
            </w:r>
            <w:r w:rsidR="008D5CCB">
              <w:rPr>
                <w:rFonts w:ascii="Times New Roman" w:hAnsi="Times New Roman" w:cs="Times New Roman"/>
                <w:sz w:val="24"/>
                <w:szCs w:val="24"/>
              </w:rPr>
              <w:t>ние. Дополнительное образование»</w:t>
            </w:r>
          </w:p>
        </w:tc>
      </w:tr>
      <w:tr w:rsidR="008D5CCB" w:rsidRPr="008D5CCB" w:rsidTr="00DB1D5B">
        <w:tc>
          <w:tcPr>
            <w:tcW w:w="696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98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Доля обучающихся 7 - 11 классов, принявших участие в муниципальном этапе Всероссийской олимпиады школьников, в общей численности обучающихся</w:t>
            </w:r>
          </w:p>
        </w:tc>
        <w:tc>
          <w:tcPr>
            <w:tcW w:w="794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D5CCB" w:rsidRPr="008D5CCB" w:rsidTr="00DB1D5B">
        <w:tc>
          <w:tcPr>
            <w:tcW w:w="696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98" w:type="dxa"/>
          </w:tcPr>
          <w:p w:rsidR="008D5CCB" w:rsidRPr="008D5CCB" w:rsidRDefault="008D5CCB" w:rsidP="0010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общеобразовательных организаций, в том числе в составе комплексов</w:t>
            </w:r>
          </w:p>
        </w:tc>
        <w:tc>
          <w:tcPr>
            <w:tcW w:w="794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07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D5CCB" w:rsidRPr="008D5CCB" w:rsidTr="00DB1D5B">
        <w:tc>
          <w:tcPr>
            <w:tcW w:w="696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98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в возрасте от 6 до 17 лет, охваченных </w:t>
            </w:r>
            <w:r w:rsidRPr="008D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отдыхом и оздоровлением в лагерях вне города Ханты-Мансийска</w:t>
            </w:r>
          </w:p>
        </w:tc>
        <w:tc>
          <w:tcPr>
            <w:tcW w:w="794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 в год</w:t>
            </w:r>
          </w:p>
        </w:tc>
        <w:tc>
          <w:tcPr>
            <w:tcW w:w="807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708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709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36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723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51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850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8D5CCB" w:rsidRPr="008D5CCB" w:rsidTr="00DB1D5B">
        <w:tc>
          <w:tcPr>
            <w:tcW w:w="696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098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от 6 до 17 лет, охваченных отдыхом и оздоровлением в лагерях с дневным пребыванием детей</w:t>
            </w:r>
          </w:p>
        </w:tc>
        <w:tc>
          <w:tcPr>
            <w:tcW w:w="794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807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7853</w:t>
            </w:r>
          </w:p>
        </w:tc>
        <w:tc>
          <w:tcPr>
            <w:tcW w:w="708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7855</w:t>
            </w:r>
          </w:p>
        </w:tc>
        <w:tc>
          <w:tcPr>
            <w:tcW w:w="709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7890</w:t>
            </w:r>
          </w:p>
        </w:tc>
        <w:tc>
          <w:tcPr>
            <w:tcW w:w="836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7895</w:t>
            </w:r>
          </w:p>
        </w:tc>
        <w:tc>
          <w:tcPr>
            <w:tcW w:w="723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7900</w:t>
            </w:r>
          </w:p>
        </w:tc>
        <w:tc>
          <w:tcPr>
            <w:tcW w:w="851" w:type="dxa"/>
            <w:gridSpan w:val="2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7905</w:t>
            </w:r>
          </w:p>
        </w:tc>
        <w:tc>
          <w:tcPr>
            <w:tcW w:w="850" w:type="dxa"/>
          </w:tcPr>
          <w:p w:rsidR="008D5CCB" w:rsidRPr="008D5CCB" w:rsidRDefault="008D5CCB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7905</w:t>
            </w:r>
          </w:p>
        </w:tc>
      </w:tr>
      <w:tr w:rsidR="00BF6AE9" w:rsidRPr="008D5CCB" w:rsidTr="00DB1D5B">
        <w:tc>
          <w:tcPr>
            <w:tcW w:w="696" w:type="dxa"/>
          </w:tcPr>
          <w:p w:rsidR="00BF6AE9" w:rsidRPr="008D5CCB" w:rsidRDefault="0003412E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98" w:type="dxa"/>
          </w:tcPr>
          <w:p w:rsidR="0003412E" w:rsidRDefault="0003412E" w:rsidP="00034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общеобразовательных организаций к среднемесячной заработной плате по Ханты-Мансийскому автономному округу - Югре</w:t>
            </w:r>
          </w:p>
          <w:p w:rsidR="00BF6AE9" w:rsidRPr="008D5CCB" w:rsidRDefault="00BF6AE9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F6AE9" w:rsidRPr="008D5CCB" w:rsidRDefault="004A367A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</w:tcPr>
          <w:p w:rsidR="00BF6AE9" w:rsidRPr="008D5CCB" w:rsidRDefault="004A367A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gridSpan w:val="2"/>
          </w:tcPr>
          <w:p w:rsidR="00BF6AE9" w:rsidRPr="008D5CCB" w:rsidRDefault="004A367A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BF6AE9" w:rsidRPr="008D5CCB" w:rsidRDefault="004A367A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" w:type="dxa"/>
            <w:gridSpan w:val="2"/>
          </w:tcPr>
          <w:p w:rsidR="00BF6AE9" w:rsidRPr="008D5CCB" w:rsidRDefault="004A367A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3" w:type="dxa"/>
            <w:gridSpan w:val="2"/>
          </w:tcPr>
          <w:p w:rsidR="00BF6AE9" w:rsidRPr="008D5CCB" w:rsidRDefault="004A367A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BF6AE9" w:rsidRPr="008D5CCB" w:rsidRDefault="004A367A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F6AE9" w:rsidRPr="008D5CCB" w:rsidRDefault="004A367A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6AE9" w:rsidRPr="008D5CCB" w:rsidTr="00DB1D5B">
        <w:trPr>
          <w:trHeight w:val="3840"/>
        </w:trPr>
        <w:tc>
          <w:tcPr>
            <w:tcW w:w="696" w:type="dxa"/>
          </w:tcPr>
          <w:p w:rsidR="00BF6AE9" w:rsidRPr="008D5CCB" w:rsidRDefault="0003412E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98" w:type="dxa"/>
          </w:tcPr>
          <w:p w:rsidR="004A367A" w:rsidRDefault="004A367A" w:rsidP="004A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</w:t>
            </w:r>
          </w:p>
          <w:p w:rsidR="00BF6AE9" w:rsidRPr="008D5CCB" w:rsidRDefault="00BF6AE9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F6AE9" w:rsidRPr="008D5CCB" w:rsidRDefault="004A367A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</w:tcPr>
          <w:p w:rsidR="00BF6AE9" w:rsidRPr="00846528" w:rsidRDefault="004A367A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gridSpan w:val="2"/>
          </w:tcPr>
          <w:p w:rsidR="00BF6AE9" w:rsidRPr="00846528" w:rsidRDefault="004A367A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BF6AE9" w:rsidRPr="00846528" w:rsidRDefault="004A367A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" w:type="dxa"/>
            <w:gridSpan w:val="2"/>
          </w:tcPr>
          <w:p w:rsidR="00BF6AE9" w:rsidRPr="00846528" w:rsidRDefault="004A367A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3" w:type="dxa"/>
            <w:gridSpan w:val="2"/>
          </w:tcPr>
          <w:p w:rsidR="00BF6AE9" w:rsidRPr="00846528" w:rsidRDefault="004A367A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BF6AE9" w:rsidRPr="00846528" w:rsidRDefault="004A367A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F6AE9" w:rsidRPr="00846528" w:rsidRDefault="004A367A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2E64" w:rsidRPr="008D5CCB" w:rsidTr="00DB1D5B">
        <w:trPr>
          <w:trHeight w:val="2298"/>
        </w:trPr>
        <w:tc>
          <w:tcPr>
            <w:tcW w:w="696" w:type="dxa"/>
          </w:tcPr>
          <w:p w:rsidR="004A2E64" w:rsidRDefault="00CC2FF6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98" w:type="dxa"/>
          </w:tcPr>
          <w:p w:rsidR="004A2E64" w:rsidRDefault="00FD0018" w:rsidP="004A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педа</w:t>
            </w:r>
            <w:r w:rsidR="00B207AF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образовательных орга</w:t>
            </w:r>
            <w:r w:rsidR="00B207A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  <w:r w:rsidR="00B207A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794" w:type="dxa"/>
          </w:tcPr>
          <w:p w:rsidR="004A2E64" w:rsidRPr="00846528" w:rsidRDefault="00846528" w:rsidP="00846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420F" w:rsidRPr="0084652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9E4722" w:rsidRPr="00846528" w:rsidRDefault="00D97473" w:rsidP="00846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73">
              <w:rPr>
                <w:rFonts w:ascii="Times New Roman" w:hAnsi="Times New Roman" w:cs="Times New Roman"/>
                <w:sz w:val="24"/>
                <w:szCs w:val="24"/>
              </w:rPr>
              <w:t>51519,4</w:t>
            </w:r>
          </w:p>
        </w:tc>
        <w:tc>
          <w:tcPr>
            <w:tcW w:w="708" w:type="dxa"/>
            <w:gridSpan w:val="2"/>
          </w:tcPr>
          <w:p w:rsidR="004A2E64" w:rsidRPr="00846528" w:rsidRDefault="00DC24A6" w:rsidP="00846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51519,4</w:t>
            </w:r>
          </w:p>
        </w:tc>
        <w:tc>
          <w:tcPr>
            <w:tcW w:w="709" w:type="dxa"/>
            <w:gridSpan w:val="2"/>
          </w:tcPr>
          <w:p w:rsidR="0060157E" w:rsidRPr="00846528" w:rsidRDefault="0062515C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8">
              <w:rPr>
                <w:rFonts w:ascii="Times New Roman" w:hAnsi="Times New Roman" w:cs="Times New Roman"/>
                <w:sz w:val="24"/>
                <w:szCs w:val="24"/>
              </w:rPr>
              <w:t>57870,0</w:t>
            </w:r>
          </w:p>
          <w:p w:rsidR="0060157E" w:rsidRPr="00846528" w:rsidRDefault="0060157E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57E" w:rsidRPr="00846528" w:rsidRDefault="0060157E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57E" w:rsidRPr="00846528" w:rsidRDefault="0060157E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</w:tcPr>
          <w:p w:rsidR="004A2E64" w:rsidRPr="00846528" w:rsidRDefault="0062515C" w:rsidP="00846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8">
              <w:rPr>
                <w:rFonts w:ascii="Times New Roman" w:hAnsi="Times New Roman" w:cs="Times New Roman"/>
                <w:sz w:val="24"/>
                <w:szCs w:val="24"/>
              </w:rPr>
              <w:t>61152,0</w:t>
            </w:r>
          </w:p>
        </w:tc>
        <w:tc>
          <w:tcPr>
            <w:tcW w:w="723" w:type="dxa"/>
            <w:gridSpan w:val="2"/>
          </w:tcPr>
          <w:p w:rsidR="004A2E64" w:rsidRPr="00846528" w:rsidRDefault="0062515C" w:rsidP="00846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8">
              <w:rPr>
                <w:rFonts w:ascii="Times New Roman" w:hAnsi="Times New Roman" w:cs="Times New Roman"/>
                <w:sz w:val="24"/>
                <w:szCs w:val="24"/>
              </w:rPr>
              <w:t>61152,0</w:t>
            </w:r>
          </w:p>
        </w:tc>
        <w:tc>
          <w:tcPr>
            <w:tcW w:w="851" w:type="dxa"/>
            <w:gridSpan w:val="2"/>
          </w:tcPr>
          <w:p w:rsidR="004A2E64" w:rsidRPr="00846528" w:rsidRDefault="0062515C" w:rsidP="00846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8">
              <w:rPr>
                <w:rFonts w:ascii="Times New Roman" w:hAnsi="Times New Roman" w:cs="Times New Roman"/>
                <w:sz w:val="24"/>
                <w:szCs w:val="24"/>
              </w:rPr>
              <w:t>61152,0</w:t>
            </w:r>
          </w:p>
        </w:tc>
        <w:tc>
          <w:tcPr>
            <w:tcW w:w="850" w:type="dxa"/>
          </w:tcPr>
          <w:p w:rsidR="004A2E64" w:rsidRPr="00846528" w:rsidRDefault="0062515C" w:rsidP="00846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28">
              <w:rPr>
                <w:rFonts w:ascii="Times New Roman" w:hAnsi="Times New Roman" w:cs="Times New Roman"/>
                <w:sz w:val="24"/>
                <w:szCs w:val="24"/>
              </w:rPr>
              <w:t>61152,0</w:t>
            </w:r>
          </w:p>
        </w:tc>
      </w:tr>
      <w:tr w:rsidR="00921343" w:rsidRPr="008D5CCB" w:rsidTr="00DB1D5B">
        <w:trPr>
          <w:trHeight w:val="2303"/>
        </w:trPr>
        <w:tc>
          <w:tcPr>
            <w:tcW w:w="696" w:type="dxa"/>
          </w:tcPr>
          <w:p w:rsidR="00921343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098" w:type="dxa"/>
          </w:tcPr>
          <w:p w:rsidR="00921343" w:rsidRDefault="004D282B" w:rsidP="004A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94" w:type="dxa"/>
          </w:tcPr>
          <w:p w:rsidR="00921343" w:rsidRPr="00846528" w:rsidRDefault="00846528" w:rsidP="00846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1343" w:rsidRPr="0084652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1365E9" w:rsidRPr="00846528" w:rsidRDefault="00D9747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73">
              <w:rPr>
                <w:rFonts w:ascii="Times New Roman" w:hAnsi="Times New Roman" w:cs="Times New Roman"/>
                <w:sz w:val="24"/>
                <w:szCs w:val="24"/>
              </w:rPr>
              <w:t>53624,0</w:t>
            </w:r>
          </w:p>
          <w:p w:rsidR="001365E9" w:rsidRPr="00846528" w:rsidRDefault="001365E9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E9" w:rsidRPr="00846528" w:rsidRDefault="001365E9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21343" w:rsidRPr="00846528" w:rsidRDefault="00F70224" w:rsidP="00846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53624,0</w:t>
            </w:r>
          </w:p>
        </w:tc>
        <w:tc>
          <w:tcPr>
            <w:tcW w:w="709" w:type="dxa"/>
            <w:gridSpan w:val="2"/>
          </w:tcPr>
          <w:p w:rsidR="00921343" w:rsidRPr="00846528" w:rsidRDefault="00F70224" w:rsidP="00846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73323,2</w:t>
            </w:r>
          </w:p>
        </w:tc>
        <w:tc>
          <w:tcPr>
            <w:tcW w:w="836" w:type="dxa"/>
            <w:gridSpan w:val="2"/>
          </w:tcPr>
          <w:p w:rsidR="00921343" w:rsidRPr="00846528" w:rsidRDefault="00F70224" w:rsidP="00846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78251,0</w:t>
            </w:r>
          </w:p>
        </w:tc>
        <w:tc>
          <w:tcPr>
            <w:tcW w:w="723" w:type="dxa"/>
            <w:gridSpan w:val="2"/>
          </w:tcPr>
          <w:p w:rsidR="00921343" w:rsidRPr="00846528" w:rsidRDefault="00CD0D4E" w:rsidP="00846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78251,0</w:t>
            </w:r>
          </w:p>
        </w:tc>
        <w:tc>
          <w:tcPr>
            <w:tcW w:w="851" w:type="dxa"/>
            <w:gridSpan w:val="2"/>
          </w:tcPr>
          <w:p w:rsidR="00921343" w:rsidRPr="00846528" w:rsidRDefault="00CD0D4E" w:rsidP="00846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78251,0</w:t>
            </w:r>
          </w:p>
        </w:tc>
        <w:tc>
          <w:tcPr>
            <w:tcW w:w="850" w:type="dxa"/>
          </w:tcPr>
          <w:p w:rsidR="00921343" w:rsidRPr="00846528" w:rsidRDefault="00CD0D4E" w:rsidP="00846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78251,0</w:t>
            </w:r>
          </w:p>
        </w:tc>
      </w:tr>
      <w:tr w:rsidR="00921343" w:rsidRPr="008D5CCB" w:rsidTr="00DB1D5B">
        <w:tc>
          <w:tcPr>
            <w:tcW w:w="696" w:type="dxa"/>
            <w:tcBorders>
              <w:bottom w:val="single" w:sz="4" w:space="0" w:color="auto"/>
            </w:tcBorders>
          </w:tcPr>
          <w:p w:rsidR="00921343" w:rsidRPr="008D5CCB" w:rsidRDefault="002B0715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921343" w:rsidRPr="008D5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921343" w:rsidRPr="008D5CCB" w:rsidTr="00DB1D5B">
        <w:tblPrEx>
          <w:tblBorders>
            <w:insideH w:val="nil"/>
          </w:tblBorders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921343" w:rsidRPr="008D5CCB" w:rsidRDefault="002B0715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921343" w:rsidRPr="008D5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21343" w:rsidRPr="008D5CCB" w:rsidTr="00DB1D5B">
        <w:tblPrEx>
          <w:tblBorders>
            <w:insideH w:val="nil"/>
          </w:tblBorders>
        </w:tblPrEx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:rsidR="00921343" w:rsidRPr="008D5CCB" w:rsidRDefault="00B55D95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921343" w:rsidRPr="008D5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8D5CC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 xml:space="preserve">  45,7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921343" w:rsidRPr="008D5CCB" w:rsidTr="00DB1D5B">
        <w:tc>
          <w:tcPr>
            <w:tcW w:w="696" w:type="dxa"/>
          </w:tcPr>
          <w:p w:rsidR="00921343" w:rsidRPr="008D5CCB" w:rsidRDefault="00B55D95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921343" w:rsidRPr="008D5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8D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муниципальных общеобразовательных учреждениях</w:t>
            </w:r>
          </w:p>
        </w:tc>
        <w:tc>
          <w:tcPr>
            <w:tcW w:w="794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07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708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836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723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851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85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921343" w:rsidRPr="008D5CCB" w:rsidTr="00DB1D5B">
        <w:tc>
          <w:tcPr>
            <w:tcW w:w="696" w:type="dxa"/>
          </w:tcPr>
          <w:p w:rsidR="00921343" w:rsidRPr="008D5CCB" w:rsidRDefault="00B55D95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  <w:r w:rsidR="00921343" w:rsidRPr="008D5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794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708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709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36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23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21343" w:rsidRPr="008D5CCB" w:rsidTr="00DB1D5B">
        <w:tc>
          <w:tcPr>
            <w:tcW w:w="696" w:type="dxa"/>
          </w:tcPr>
          <w:p w:rsidR="00921343" w:rsidRPr="008D5CCB" w:rsidRDefault="00B55D95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921343" w:rsidRPr="008D5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794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708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709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836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723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851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85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921343" w:rsidRPr="008D5CCB" w:rsidTr="00DB1D5B">
        <w:tc>
          <w:tcPr>
            <w:tcW w:w="696" w:type="dxa"/>
          </w:tcPr>
          <w:p w:rsidR="00921343" w:rsidRPr="008D5CCB" w:rsidRDefault="00B55D95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921343" w:rsidRPr="008D5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7 до 18 лет, охваченная образованием с учетом образовательных потребностей и запросов обучающихся, в том числе имеющих ограниченные возможности здоровья, в общей численности населения в возрасте от 7 до 18 лет</w:t>
            </w:r>
          </w:p>
        </w:tc>
        <w:tc>
          <w:tcPr>
            <w:tcW w:w="794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708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 xml:space="preserve">  99,9</w:t>
            </w:r>
          </w:p>
        </w:tc>
        <w:tc>
          <w:tcPr>
            <w:tcW w:w="709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36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723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51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5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921343" w:rsidRPr="008D5CCB" w:rsidTr="00DB1D5B">
        <w:tblPrEx>
          <w:tblBorders>
            <w:insideH w:val="nil"/>
          </w:tblBorders>
        </w:tblPrEx>
        <w:tc>
          <w:tcPr>
            <w:tcW w:w="696" w:type="dxa"/>
            <w:tcBorders>
              <w:bottom w:val="nil"/>
            </w:tcBorders>
          </w:tcPr>
          <w:p w:rsidR="00921343" w:rsidRPr="008D5CCB" w:rsidRDefault="00B55D95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="00921343" w:rsidRPr="008D5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 в возрасте от 1,5 до 7 лет, охваченных дошкольным </w:t>
            </w:r>
            <w:r w:rsidRPr="008D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образованием, от общей численности детей-инвалидов данного возраста, которые могут посещать дошкольные учреждения</w:t>
            </w:r>
          </w:p>
        </w:tc>
        <w:tc>
          <w:tcPr>
            <w:tcW w:w="794" w:type="dxa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07" w:type="dxa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6" w:type="dxa"/>
            <w:gridSpan w:val="2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3" w:type="dxa"/>
            <w:gridSpan w:val="2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21343" w:rsidRPr="008D5CCB" w:rsidTr="00DB1D5B">
        <w:tblPrEx>
          <w:tblBorders>
            <w:insideH w:val="nil"/>
          </w:tblBorders>
        </w:tblPrEx>
        <w:tc>
          <w:tcPr>
            <w:tcW w:w="696" w:type="dxa"/>
            <w:tcBorders>
              <w:bottom w:val="nil"/>
            </w:tcBorders>
          </w:tcPr>
          <w:p w:rsidR="00921343" w:rsidRPr="008D5CCB" w:rsidRDefault="00B55D95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  <w:r w:rsidR="00921343" w:rsidRPr="008D5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детей-инвалидов, которым созданы условия для получения качественного общего образования, от общей численности детей-инвалидов школьного возраста</w:t>
            </w:r>
          </w:p>
        </w:tc>
        <w:tc>
          <w:tcPr>
            <w:tcW w:w="794" w:type="dxa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6" w:type="dxa"/>
            <w:gridSpan w:val="2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3" w:type="dxa"/>
            <w:gridSpan w:val="2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1343" w:rsidRPr="008D5CCB" w:rsidTr="008D5CCB">
        <w:tc>
          <w:tcPr>
            <w:tcW w:w="9072" w:type="dxa"/>
            <w:gridSpan w:val="15"/>
          </w:tcPr>
          <w:p w:rsidR="00921343" w:rsidRPr="008D5CCB" w:rsidRDefault="000067E6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74" w:history="1">
              <w:r w:rsidR="00921343" w:rsidRPr="008D5C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 II</w:t>
              </w:r>
            </w:hyperlink>
            <w:r w:rsidR="009213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21343" w:rsidRPr="008D5CCB">
              <w:rPr>
                <w:rFonts w:ascii="Times New Roman" w:hAnsi="Times New Roman" w:cs="Times New Roman"/>
                <w:sz w:val="24"/>
                <w:szCs w:val="24"/>
              </w:rPr>
              <w:t>Система оценки качества образования и информационная п</w:t>
            </w:r>
            <w:r w:rsidR="00921343">
              <w:rPr>
                <w:rFonts w:ascii="Times New Roman" w:hAnsi="Times New Roman" w:cs="Times New Roman"/>
                <w:sz w:val="24"/>
                <w:szCs w:val="24"/>
              </w:rPr>
              <w:t>розрачность системы образования»</w:t>
            </w:r>
          </w:p>
        </w:tc>
      </w:tr>
      <w:tr w:rsidR="00921343" w:rsidRPr="008D5CCB" w:rsidTr="008D5CCB">
        <w:tc>
          <w:tcPr>
            <w:tcW w:w="696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98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4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gridSpan w:val="2"/>
          </w:tcPr>
          <w:p w:rsidR="00921343" w:rsidRPr="008D5CCB" w:rsidRDefault="00A96E12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1343" w:rsidRPr="008D5CCB" w:rsidTr="008D5CCB">
        <w:tc>
          <w:tcPr>
            <w:tcW w:w="696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98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59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муниципальных общеобразовательных учреждений, не получивших аттестат о среднем (полном) образовании, в </w:t>
            </w:r>
            <w:r w:rsidRPr="00CE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выпускников муниципальных общеобразовательных учреждений</w:t>
            </w:r>
          </w:p>
        </w:tc>
        <w:tc>
          <w:tcPr>
            <w:tcW w:w="794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0" w:type="dxa"/>
            <w:gridSpan w:val="2"/>
          </w:tcPr>
          <w:p w:rsidR="00921343" w:rsidRPr="008D5CCB" w:rsidRDefault="00A96E12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68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68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064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</w:tr>
      <w:tr w:rsidR="00921343" w:rsidRPr="008D5CCB" w:rsidTr="008D5CCB">
        <w:tc>
          <w:tcPr>
            <w:tcW w:w="9072" w:type="dxa"/>
            <w:gridSpan w:val="15"/>
          </w:tcPr>
          <w:p w:rsidR="00921343" w:rsidRPr="008D5CCB" w:rsidRDefault="000067E6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22" w:history="1">
              <w:r w:rsidR="00921343" w:rsidRPr="008D5C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 III</w:t>
              </w:r>
            </w:hyperlink>
            <w:r w:rsidR="009213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21343" w:rsidRPr="008D5CC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921343">
              <w:rPr>
                <w:rFonts w:ascii="Times New Roman" w:hAnsi="Times New Roman" w:cs="Times New Roman"/>
                <w:sz w:val="24"/>
                <w:szCs w:val="24"/>
              </w:rPr>
              <w:t xml:space="preserve">ризывная подготовка </w:t>
            </w:r>
            <w:proofErr w:type="gramStart"/>
            <w:r w:rsidR="009213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21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1343" w:rsidRPr="008D5CCB" w:rsidTr="008D5CCB">
        <w:tc>
          <w:tcPr>
            <w:tcW w:w="696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98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Доля детей от 5 до 18 лет, вовлеченных в детские и юношеские объединения, состоящих в патриотических клубах, центрах, организациях и вовлеченных в мероприятия патриотической направленности, занимающихся военно-прикладными и техническими видами спорта, в общей численности обучающихся данного возраста</w:t>
            </w:r>
          </w:p>
        </w:tc>
        <w:tc>
          <w:tcPr>
            <w:tcW w:w="794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64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21343" w:rsidRPr="008D5CCB" w:rsidTr="008D5CCB">
        <w:tc>
          <w:tcPr>
            <w:tcW w:w="696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098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молодых людей в возрасте от 14 до 18 лет, участвующих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и юношеских объединений</w:t>
            </w: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обучающихся данного возраста</w:t>
            </w:r>
          </w:p>
        </w:tc>
        <w:tc>
          <w:tcPr>
            <w:tcW w:w="794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64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21343" w:rsidRPr="008D5CCB" w:rsidTr="008D5CCB">
        <w:tc>
          <w:tcPr>
            <w:tcW w:w="696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098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</w:t>
            </w: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5 до 18 лет, занимающихся военно-прикладными и техническими видами спорта, в общей </w:t>
            </w:r>
            <w:r w:rsidRPr="008D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обучающихся данного возраста</w:t>
            </w:r>
          </w:p>
        </w:tc>
        <w:tc>
          <w:tcPr>
            <w:tcW w:w="794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64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21343" w:rsidRPr="008D5CCB" w:rsidTr="008D5CCB">
        <w:tc>
          <w:tcPr>
            <w:tcW w:w="9072" w:type="dxa"/>
            <w:gridSpan w:val="15"/>
          </w:tcPr>
          <w:p w:rsidR="00921343" w:rsidRPr="008D5CCB" w:rsidRDefault="000067E6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20" w:history="1">
              <w:r w:rsidR="00921343" w:rsidRPr="008D5CC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 IV</w:t>
              </w:r>
            </w:hyperlink>
            <w:r w:rsidR="009213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21343" w:rsidRPr="008D5CCB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</w:t>
            </w:r>
            <w:r w:rsidR="00921343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образования»</w:t>
            </w:r>
          </w:p>
        </w:tc>
      </w:tr>
      <w:tr w:rsidR="00921343" w:rsidRPr="008D5CCB" w:rsidTr="008D5CCB">
        <w:tc>
          <w:tcPr>
            <w:tcW w:w="696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098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794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343" w:rsidRPr="008D5CCB" w:rsidTr="008D5CCB">
        <w:tc>
          <w:tcPr>
            <w:tcW w:w="696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098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дошкольных учреждений, здания которых находятся в аварийном состоянии или требуют капитального ремонта, в общем количестве муниципальных дошкольных учреждений</w:t>
            </w:r>
          </w:p>
        </w:tc>
        <w:tc>
          <w:tcPr>
            <w:tcW w:w="794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343" w:rsidRPr="008D5CCB" w:rsidTr="008D5CCB">
        <w:tc>
          <w:tcPr>
            <w:tcW w:w="696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794" w:type="dxa"/>
          </w:tcPr>
          <w:p w:rsidR="00921343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43" w:rsidRPr="00791BEE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gridSpan w:val="2"/>
          </w:tcPr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921343" w:rsidRPr="008D5CCB" w:rsidRDefault="00921343" w:rsidP="00812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81EC0" w:rsidRPr="008D5CCB" w:rsidRDefault="008D5CCB" w:rsidP="004E32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881EC0" w:rsidRPr="008D5CCB" w:rsidSect="008D5CC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84"/>
    <w:rsid w:val="000067E6"/>
    <w:rsid w:val="0003412E"/>
    <w:rsid w:val="00055C3D"/>
    <w:rsid w:val="000B2259"/>
    <w:rsid w:val="00106B30"/>
    <w:rsid w:val="001114D0"/>
    <w:rsid w:val="00114944"/>
    <w:rsid w:val="001365E9"/>
    <w:rsid w:val="00155221"/>
    <w:rsid w:val="002623F7"/>
    <w:rsid w:val="002B0715"/>
    <w:rsid w:val="002D17E5"/>
    <w:rsid w:val="002F41B3"/>
    <w:rsid w:val="00350CA2"/>
    <w:rsid w:val="00355AE7"/>
    <w:rsid w:val="00437F26"/>
    <w:rsid w:val="004A2E64"/>
    <w:rsid w:val="004A367A"/>
    <w:rsid w:val="004D282B"/>
    <w:rsid w:val="004E3204"/>
    <w:rsid w:val="00533C6C"/>
    <w:rsid w:val="0054629F"/>
    <w:rsid w:val="005A1A14"/>
    <w:rsid w:val="005F2608"/>
    <w:rsid w:val="0060157E"/>
    <w:rsid w:val="00606D40"/>
    <w:rsid w:val="0062515C"/>
    <w:rsid w:val="00714B97"/>
    <w:rsid w:val="00791BEE"/>
    <w:rsid w:val="007A1728"/>
    <w:rsid w:val="00846528"/>
    <w:rsid w:val="00846EF3"/>
    <w:rsid w:val="00881EC0"/>
    <w:rsid w:val="008D4E43"/>
    <w:rsid w:val="008D5CCB"/>
    <w:rsid w:val="00917E32"/>
    <w:rsid w:val="00921343"/>
    <w:rsid w:val="009468A5"/>
    <w:rsid w:val="00966F08"/>
    <w:rsid w:val="0099513C"/>
    <w:rsid w:val="009B4D0B"/>
    <w:rsid w:val="009E4722"/>
    <w:rsid w:val="00A72707"/>
    <w:rsid w:val="00A96E12"/>
    <w:rsid w:val="00B207AF"/>
    <w:rsid w:val="00B55D95"/>
    <w:rsid w:val="00B73A85"/>
    <w:rsid w:val="00BB11E3"/>
    <w:rsid w:val="00BE642A"/>
    <w:rsid w:val="00BF6AE9"/>
    <w:rsid w:val="00C35A2A"/>
    <w:rsid w:val="00C93134"/>
    <w:rsid w:val="00CA3AEB"/>
    <w:rsid w:val="00CC2FF6"/>
    <w:rsid w:val="00CD0D4E"/>
    <w:rsid w:val="00CE2A59"/>
    <w:rsid w:val="00D7420F"/>
    <w:rsid w:val="00D90984"/>
    <w:rsid w:val="00D97473"/>
    <w:rsid w:val="00DA4861"/>
    <w:rsid w:val="00DB1D5B"/>
    <w:rsid w:val="00DC1012"/>
    <w:rsid w:val="00DC24A6"/>
    <w:rsid w:val="00E77572"/>
    <w:rsid w:val="00EE4EDD"/>
    <w:rsid w:val="00F340F2"/>
    <w:rsid w:val="00F70224"/>
    <w:rsid w:val="00F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5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8D5C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5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8D5C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E82B-8706-4D86-A15B-71050F45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2017-02-10T04:39:00Z</cp:lastPrinted>
  <dcterms:created xsi:type="dcterms:W3CDTF">2016-12-29T10:41:00Z</dcterms:created>
  <dcterms:modified xsi:type="dcterms:W3CDTF">2017-03-02T11:16:00Z</dcterms:modified>
</cp:coreProperties>
</file>